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Disposiciones referidas a las pulperías dadas por el Virrey Nicolás Antonio de Arredondo http://servicios.abc.gov.ar/docentes/efemerides/25demayo/htmls/campana/pulperia.html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No </w:t>
      </w:r>
      <w:r>
        <w:rPr>
          <w:rFonts w:ascii="Times New Roman" w:hAnsi="Times New Roman" w:cs="Times New Roman"/>
        </w:rPr>
        <w:t>permitirá en su casa personas vagas ni malentretenidas que conociere sin oficio lícito destino dará noticia al Alcalde de Barrio.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No abrigará tampoco, ni favorecerá directa e indirectamente a hijos de familia que anden fugitivos de sus Padres, ni a los</w:t>
      </w:r>
      <w:r>
        <w:rPr>
          <w:rFonts w:ascii="Times New Roman" w:hAnsi="Times New Roman" w:cs="Times New Roman"/>
        </w:rPr>
        <w:t xml:space="preserve"> esclavos huidos de sus Amos, sino entre tanto que dan a sus Padres, Amos o Justicia correspondiente aviso, pena de cincuenta pesos y de pagar su valor al dueño y el esclavo sufrirá cien azotes, y seis meses de cadena.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Disposiciones referidas a las pulper</w:t>
      </w:r>
      <w:r>
        <w:rPr>
          <w:rFonts w:ascii="Times New Roman" w:hAnsi="Times New Roman" w:cs="Times New Roman"/>
          <w:b/>
          <w:bCs/>
        </w:rPr>
        <w:t>ías dadas por el Virrey Nicolás Antonio de Arredondo http://servicios.abc.gov.ar/docentes/efemerides/25demayo/htmls/campana/pulperia.html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No consentirá junta de gentes, guitarras, juegos de naipes ni otro alguno aún de los permitidos por Reales Pragmát</w:t>
      </w:r>
      <w:r>
        <w:rPr>
          <w:rFonts w:ascii="Times New Roman" w:hAnsi="Times New Roman" w:cs="Times New Roman"/>
        </w:rPr>
        <w:t>icas ni mucho menos que haya corrillos a su puerta pena de diez pesos al pulpero, al esclavo de cincuenta azotes y a cualquiera otra persona de veinte días de cárcel.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No dará fiado a los hijos de familia, criados no esclavos, pena de perder lo que fias</w:t>
      </w:r>
      <w:r>
        <w:rPr>
          <w:rFonts w:ascii="Times New Roman" w:hAnsi="Times New Roman" w:cs="Times New Roman"/>
        </w:rPr>
        <w:t>en ni admitirá ventas, o empeño de prendas, ni alhajas sin que el legítimo dueño autorice al vendedor con un papel firmado de su mano.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Disposiciones referidas a las pulperías dadas por el Virrey Nicolás Antonio de Arredondo http://servicios.abc.gov.ar/doc</w:t>
      </w:r>
      <w:r>
        <w:rPr>
          <w:rFonts w:ascii="Times New Roman" w:hAnsi="Times New Roman" w:cs="Times New Roman"/>
          <w:b/>
          <w:bCs/>
        </w:rPr>
        <w:t>entes/efemerides/25demayo/htmls/campana/pulperia.html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No venderá los comestibles ni demás efectos a precios inmoderados sino a los corrientes, y si se excediere de los señalados cometiendo usuras en las ventas, por la primera vez será multado en diez p</w:t>
      </w:r>
      <w:r>
        <w:rPr>
          <w:rFonts w:ascii="Times New Roman" w:hAnsi="Times New Roman" w:cs="Times New Roman"/>
        </w:rPr>
        <w:t>esos, por la segunda en veinte y a la tercera se le cerrará la pulpería aplicándosele las penas a que hubiese lugar conforme a derecho, sobre que se estará muy a la mira por el Fiel Executor y el Alcalde de Barrio.</w:t>
      </w:r>
    </w:p>
    <w:p w:rsidR="00802020" w:rsidRDefault="00802020">
      <w:pPr>
        <w:pStyle w:val="Textbody"/>
        <w:spacing w:line="276" w:lineRule="auto"/>
        <w:jc w:val="both"/>
        <w:rPr>
          <w:rFonts w:hint="eastAsia"/>
        </w:rPr>
      </w:pPr>
    </w:p>
    <w:p w:rsidR="00802020" w:rsidRDefault="000245D5">
      <w:pPr>
        <w:pStyle w:val="Textbody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6. Cerrará la pulpería a las diez de la </w:t>
      </w:r>
      <w:r>
        <w:rPr>
          <w:rFonts w:ascii="Times New Roman" w:hAnsi="Times New Roman" w:cs="Times New Roman"/>
        </w:rPr>
        <w:t>noche en invierno y a las Once en Verano. Las reuniones que alli se hubieran de generar deben hacerse con las puertas y ventanas abiertas o directamente en la calle, para que puedan ser supervisadas.</w:t>
      </w: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(Adaptación)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Disposiciones referidas a las pulperías </w:t>
      </w:r>
      <w:r>
        <w:rPr>
          <w:rFonts w:ascii="Times New Roman" w:hAnsi="Times New Roman" w:cs="Times New Roman"/>
          <w:b/>
          <w:bCs/>
        </w:rPr>
        <w:t>dadas por el Virrey Nicolás Antonio de Arredondo http://servicios.abc.gov.ar/docentes/efemerides/25demayo/htmls/campana/pulperia.html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Por la presente se aumenta el impuesto a la venta de yerba, tabaco y chicha en las pulperías de la ciudad. Aquel pulpe</w:t>
      </w:r>
      <w:r>
        <w:rPr>
          <w:rFonts w:ascii="Times New Roman" w:hAnsi="Times New Roman" w:cs="Times New Roman"/>
        </w:rPr>
        <w:t>ro que no cumpla la reglamentación se verá multado.</w:t>
      </w: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(Adaptación)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Se prohibirán los bailes y musica con tambores en los que participen negros debido a que son inapropiados y carecen de moral, pudiendo corromper a las personas. Además son ruidosas y mole</w:t>
      </w:r>
      <w:r>
        <w:rPr>
          <w:rFonts w:ascii="Times New Roman" w:hAnsi="Times New Roman" w:cs="Times New Roman"/>
        </w:rPr>
        <w:t>stan a los vecinos del barrio, todos gente de bien.</w:t>
      </w:r>
    </w:p>
    <w:p w:rsidR="00802020" w:rsidRDefault="000245D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(Adaptación)</w:t>
      </w: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p w:rsidR="00802020" w:rsidRDefault="00802020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</w:p>
    <w:sectPr w:rsidR="00802020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5D5" w:rsidRDefault="000245D5">
      <w:pPr>
        <w:rPr>
          <w:rFonts w:hint="eastAsia"/>
        </w:rPr>
      </w:pPr>
      <w:r>
        <w:separator/>
      </w:r>
    </w:p>
  </w:endnote>
  <w:endnote w:type="continuationSeparator" w:id="0">
    <w:p w:rsidR="000245D5" w:rsidRDefault="000245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5D5" w:rsidRDefault="000245D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245D5" w:rsidRDefault="000245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802020"/>
    <w:rsid w:val="000245D5"/>
    <w:rsid w:val="005739BA"/>
    <w:rsid w:val="0080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D6CC3-ECEB-4BA3-A650-749CAC9D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kern w:val="3"/>
        <w:sz w:val="24"/>
        <w:szCs w:val="24"/>
        <w:lang w:val="es-A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Dto-Coordinacion</cp:lastModifiedBy>
  <cp:revision>2</cp:revision>
  <dcterms:created xsi:type="dcterms:W3CDTF">2017-09-28T16:53:00Z</dcterms:created>
  <dcterms:modified xsi:type="dcterms:W3CDTF">2017-09-28T16:53:00Z</dcterms:modified>
</cp:coreProperties>
</file>